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9" w:rsidRDefault="008073D9" w:rsidP="008073D9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8073D9" w:rsidRDefault="008073D9" w:rsidP="008073D9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8073D9" w:rsidRDefault="008073D9" w:rsidP="008073D9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073D9" w:rsidRDefault="008073D9" w:rsidP="008073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8073D9" w:rsidRDefault="008073D9" w:rsidP="008073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8073D9" w:rsidRDefault="008073D9" w:rsidP="008073D9">
      <w:pPr>
        <w:jc w:val="center"/>
        <w:rPr>
          <w:b/>
          <w:sz w:val="6"/>
          <w:szCs w:val="6"/>
        </w:rPr>
      </w:pPr>
    </w:p>
    <w:p w:rsidR="008073D9" w:rsidRDefault="008073D9" w:rsidP="008073D9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8073D9" w:rsidRDefault="008073D9" w:rsidP="008073D9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8073D9" w:rsidRDefault="008073D9" w:rsidP="008073D9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8073D9" w:rsidRDefault="008073D9" w:rsidP="008073D9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073D9" w:rsidRDefault="008073D9" w:rsidP="008073D9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073D9" w:rsidTr="008073D9">
        <w:trPr>
          <w:trHeight w:val="335"/>
        </w:trPr>
        <w:tc>
          <w:tcPr>
            <w:tcW w:w="10456" w:type="dxa"/>
            <w:hideMark/>
          </w:tcPr>
          <w:p w:rsidR="008073D9" w:rsidRDefault="008073D9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80/422</w:t>
            </w:r>
          </w:p>
        </w:tc>
      </w:tr>
    </w:tbl>
    <w:p w:rsidR="008073D9" w:rsidRDefault="008073D9" w:rsidP="008073D9">
      <w:pPr>
        <w:ind w:firstLine="992"/>
        <w:jc w:val="both"/>
        <w:rPr>
          <w:sz w:val="6"/>
          <w:szCs w:val="6"/>
        </w:rPr>
      </w:pPr>
    </w:p>
    <w:p w:rsidR="008073D9" w:rsidRDefault="008073D9" w:rsidP="008073D9">
      <w:pPr>
        <w:ind w:firstLine="992"/>
        <w:jc w:val="both"/>
        <w:rPr>
          <w:sz w:val="6"/>
          <w:szCs w:val="6"/>
        </w:rPr>
      </w:pPr>
    </w:p>
    <w:p w:rsidR="008073D9" w:rsidRDefault="008073D9" w:rsidP="008073D9">
      <w:pPr>
        <w:ind w:firstLine="992"/>
        <w:jc w:val="both"/>
        <w:rPr>
          <w:sz w:val="6"/>
          <w:szCs w:val="6"/>
        </w:rPr>
      </w:pPr>
    </w:p>
    <w:p w:rsidR="008073D9" w:rsidRDefault="008073D9" w:rsidP="008073D9">
      <w:pPr>
        <w:jc w:val="center"/>
        <w:rPr>
          <w:b/>
        </w:rPr>
      </w:pPr>
      <w:r>
        <w:rPr>
          <w:b/>
        </w:rPr>
        <w:t>О результатах выборов депутатов советов депутатов                                                                           муниципального образования «</w:t>
      </w:r>
      <w:proofErr w:type="spellStart"/>
      <w:r>
        <w:rPr>
          <w:b/>
        </w:rPr>
        <w:t>Подпорожское</w:t>
      </w:r>
      <w:proofErr w:type="spellEnd"/>
      <w:r>
        <w:rPr>
          <w:b/>
        </w:rPr>
        <w:t xml:space="preserve">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</w:t>
      </w:r>
      <w:proofErr w:type="spellStart"/>
      <w:r>
        <w:rPr>
          <w:b/>
        </w:rPr>
        <w:t>Подпорожскому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6</w:t>
      </w:r>
    </w:p>
    <w:p w:rsidR="008073D9" w:rsidRDefault="008073D9" w:rsidP="008073D9">
      <w:pPr>
        <w:jc w:val="center"/>
        <w:rPr>
          <w:b/>
        </w:rPr>
      </w:pPr>
    </w:p>
    <w:p w:rsidR="008073D9" w:rsidRDefault="008073D9" w:rsidP="008073D9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</w:t>
      </w:r>
      <w:proofErr w:type="gramStart"/>
      <w:r>
        <w:t>территориальная</w:t>
      </w:r>
      <w:proofErr w:type="gramEnd"/>
      <w:r>
        <w:t xml:space="preserve"> избирательная комиссия </w:t>
      </w:r>
      <w:proofErr w:type="spellStart"/>
      <w:r>
        <w:t>Подпорожского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с полномочиями окружной избирательной комиссии по </w:t>
      </w:r>
      <w:proofErr w:type="spellStart"/>
      <w:r>
        <w:t>Подпорожскому</w:t>
      </w:r>
      <w:proofErr w:type="spellEnd"/>
      <w:r>
        <w:t xml:space="preserve">  избирательному округу № 6</w:t>
      </w:r>
    </w:p>
    <w:p w:rsidR="008073D9" w:rsidRDefault="008073D9" w:rsidP="008073D9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8073D9" w:rsidRDefault="008073D9" w:rsidP="008073D9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выборы депутатов совета депутатов муниципального образования                      «</w:t>
      </w:r>
      <w:proofErr w:type="spellStart"/>
      <w:r>
        <w:rPr>
          <w:sz w:val="24"/>
          <w:szCs w:val="24"/>
        </w:rPr>
        <w:t>Подпорожское</w:t>
      </w:r>
      <w:proofErr w:type="spellEnd"/>
      <w:r>
        <w:rPr>
          <w:sz w:val="24"/>
          <w:szCs w:val="24"/>
        </w:rPr>
        <w:t xml:space="preserve"> городское  поселение»   четвертого созыва по</w:t>
      </w:r>
      <w:r w:rsidR="004F2D25">
        <w:rPr>
          <w:sz w:val="24"/>
          <w:szCs w:val="24"/>
        </w:rPr>
        <w:t xml:space="preserve"> </w:t>
      </w:r>
      <w:proofErr w:type="spellStart"/>
      <w:r w:rsidR="004F2D25">
        <w:rPr>
          <w:sz w:val="24"/>
          <w:szCs w:val="24"/>
        </w:rPr>
        <w:t>Подпорожскому</w:t>
      </w:r>
      <w:proofErr w:type="spellEnd"/>
      <w:r w:rsidR="004F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6 действительными.</w:t>
      </w:r>
    </w:p>
    <w:p w:rsidR="008073D9" w:rsidRDefault="008073D9" w:rsidP="008073D9">
      <w:pPr>
        <w:ind w:firstLine="709"/>
        <w:jc w:val="both"/>
      </w:pPr>
      <w:r>
        <w:t>2. Признать:</w:t>
      </w:r>
    </w:p>
    <w:p w:rsidR="008073D9" w:rsidRDefault="008073D9" w:rsidP="008073D9">
      <w:pPr>
        <w:ind w:firstLine="709"/>
        <w:jc w:val="both"/>
      </w:pPr>
      <w:proofErr w:type="spellStart"/>
      <w:r>
        <w:t>Хоросанова</w:t>
      </w:r>
      <w:proofErr w:type="spellEnd"/>
      <w:r>
        <w:t xml:space="preserve"> Дмитрия Анатольевича,</w:t>
      </w:r>
    </w:p>
    <w:p w:rsidR="008073D9" w:rsidRDefault="008073D9" w:rsidP="008073D9">
      <w:pPr>
        <w:ind w:firstLine="709"/>
        <w:jc w:val="both"/>
      </w:pPr>
      <w:proofErr w:type="spellStart"/>
      <w:r>
        <w:t>Мосихина</w:t>
      </w:r>
      <w:proofErr w:type="spellEnd"/>
      <w:r>
        <w:t xml:space="preserve"> Василия Васильевича,</w:t>
      </w:r>
    </w:p>
    <w:p w:rsidR="008073D9" w:rsidRDefault="008073D9" w:rsidP="008073D9">
      <w:pPr>
        <w:ind w:firstLine="709"/>
        <w:jc w:val="both"/>
      </w:pPr>
      <w:r>
        <w:t>Соколова Юрия Алексеевича,</w:t>
      </w:r>
    </w:p>
    <w:p w:rsidR="008073D9" w:rsidRDefault="008073D9" w:rsidP="008073D9">
      <w:pPr>
        <w:ind w:firstLine="709"/>
        <w:jc w:val="both"/>
      </w:pPr>
      <w:r>
        <w:t>Бараева Андрея Геннадьевича,</w:t>
      </w:r>
    </w:p>
    <w:p w:rsidR="008073D9" w:rsidRDefault="008073D9" w:rsidP="008073D9">
      <w:pPr>
        <w:ind w:firstLine="709"/>
        <w:jc w:val="both"/>
      </w:pPr>
      <w:r>
        <w:t>Филичева Андрея Александровича,</w:t>
      </w:r>
    </w:p>
    <w:p w:rsidR="008073D9" w:rsidRDefault="008073D9" w:rsidP="008073D9">
      <w:pPr>
        <w:pStyle w:val="a3"/>
        <w:spacing w:after="0"/>
        <w:jc w:val="both"/>
        <w:rPr>
          <w:sz w:val="24"/>
        </w:rPr>
      </w:pPr>
      <w:r>
        <w:rPr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</w:t>
      </w:r>
      <w:proofErr w:type="spellStart"/>
      <w:r>
        <w:rPr>
          <w:sz w:val="24"/>
        </w:rPr>
        <w:t>Подпорожское</w:t>
      </w:r>
      <w:proofErr w:type="spellEnd"/>
      <w:r>
        <w:rPr>
          <w:sz w:val="24"/>
        </w:rPr>
        <w:t xml:space="preserve"> городское поселение»  4  созыва по </w:t>
      </w:r>
      <w:proofErr w:type="spellStart"/>
      <w:r>
        <w:rPr>
          <w:sz w:val="24"/>
        </w:rPr>
        <w:t>Подпорожскому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6.</w:t>
      </w:r>
    </w:p>
    <w:p w:rsidR="008073D9" w:rsidRDefault="004F2D25" w:rsidP="004F2D25">
      <w:pPr>
        <w:pStyle w:val="21"/>
        <w:ind w:firstLine="709"/>
        <w:rPr>
          <w:color w:val="000000"/>
        </w:rPr>
      </w:pPr>
      <w:r>
        <w:t>3</w:t>
      </w:r>
      <w:r w:rsidR="008073D9">
        <w:t>.</w:t>
      </w:r>
      <w:r w:rsidR="008073D9">
        <w:rPr>
          <w:lang w:val="en-US"/>
        </w:rPr>
        <w:t> </w:t>
      </w:r>
      <w:r w:rsidR="008073D9">
        <w:t xml:space="preserve">Опубликовать настоящее решение в газете «Свирские огни» </w:t>
      </w:r>
      <w:r w:rsidR="008073D9">
        <w:br/>
        <w:t xml:space="preserve">и разместить на </w:t>
      </w:r>
      <w:r w:rsidR="008073D9"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 w:rsidR="008073D9">
        <w:rPr>
          <w:color w:val="000000"/>
        </w:rPr>
        <w:t>Подпорожского</w:t>
      </w:r>
      <w:proofErr w:type="spellEnd"/>
      <w:r w:rsidR="008073D9">
        <w:rPr>
          <w:color w:val="000000"/>
        </w:rPr>
        <w:t xml:space="preserve"> муниципального района </w:t>
      </w:r>
      <w:r w:rsidR="008073D9">
        <w:t>016.iklenobl.ru</w:t>
      </w:r>
      <w:r w:rsidR="008073D9">
        <w:rPr>
          <w:color w:val="000000"/>
        </w:rPr>
        <w:t xml:space="preserve"> в сети Интернет.</w:t>
      </w:r>
    </w:p>
    <w:p w:rsidR="008073D9" w:rsidRDefault="008073D9" w:rsidP="008073D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4F2D25" w:rsidRDefault="004F2D25" w:rsidP="008073D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bookmarkStart w:id="0" w:name="_GoBack"/>
      <w:bookmarkEnd w:id="0"/>
    </w:p>
    <w:p w:rsidR="008073D9" w:rsidRDefault="008073D9" w:rsidP="008073D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</w:p>
    <w:p w:rsidR="008073D9" w:rsidRDefault="008073D9" w:rsidP="008073D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8073D9" w:rsidRDefault="008073D9" w:rsidP="008073D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8073D9" w:rsidRDefault="008073D9" w:rsidP="008073D9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8073D9" w:rsidRDefault="008073D9" w:rsidP="008073D9">
      <w:pPr>
        <w:jc w:val="both"/>
        <w:rPr>
          <w:rFonts w:eastAsia="Calibri"/>
          <w:lang w:eastAsia="en-US"/>
        </w:rPr>
      </w:pPr>
    </w:p>
    <w:p w:rsidR="008073D9" w:rsidRDefault="008073D9" w:rsidP="008073D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8073D9" w:rsidRDefault="008073D9" w:rsidP="008073D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8073D9" w:rsidRDefault="008073D9" w:rsidP="008073D9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8073D9" w:rsidRDefault="008073D9" w:rsidP="008073D9"/>
    <w:p w:rsidR="007F065B" w:rsidRDefault="007F065B"/>
    <w:sectPr w:rsidR="007F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1"/>
    <w:rsid w:val="00332221"/>
    <w:rsid w:val="004F2D25"/>
    <w:rsid w:val="007F065B"/>
    <w:rsid w:val="008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73D9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7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73D9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07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073D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07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73D9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7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73D9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07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073D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07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2019-09-08T23:04:00Z</dcterms:created>
  <dcterms:modified xsi:type="dcterms:W3CDTF">2019-09-10T19:14:00Z</dcterms:modified>
</cp:coreProperties>
</file>